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/>
      </w:pPr>
      <w:r>
        <w:rPr>
          <w:lang w:val="en-US"/>
        </w:rPr>
        <w:t>UNIVERSITY OF RAJASTHAN</w:t>
      </w:r>
    </w:p>
    <w:p>
      <w:pPr>
        <w:pStyle w:val="style0"/>
        <w:rPr/>
      </w:pPr>
      <w:r>
        <w:rPr>
          <w:lang w:val="en-US"/>
        </w:rPr>
        <w:t>Maximum Marks 10+40  Duration: 4Hrs</w:t>
      </w:r>
    </w:p>
    <w:p>
      <w:pPr>
        <w:pStyle w:val="style0"/>
        <w:rPr/>
      </w:pPr>
    </w:p>
    <w:p>
      <w:pPr>
        <w:pStyle w:val="style0"/>
        <w:rPr/>
      </w:pPr>
      <w:r>
        <w:rPr>
          <w:rFonts w:cs="Mangal" w:hint="cs"/>
          <w:cs/>
          <w:lang w:val="en-US" w:bidi="hi-IN"/>
        </w:rPr>
        <w:t xml:space="preserve"> </w:t>
      </w:r>
      <w:r>
        <w:rPr>
          <w:rFonts w:cs="Mangal" w:hint="default"/>
          <w:cs/>
          <w:lang w:val="en-US" w:bidi="hi-IN"/>
        </w:rPr>
        <w:t>1.</w:t>
      </w:r>
      <w:r>
        <w:rPr>
          <w:lang w:val="en-US"/>
        </w:rPr>
        <w:t xml:space="preserve">Identify the family of the given flower and describe floral characters in semi-technical language, draw floral diagram and write floral formula.Brassicaceae </w:t>
      </w:r>
    </w:p>
    <w:p>
      <w:pPr>
        <w:pStyle w:val="style0"/>
        <w:rPr/>
      </w:pPr>
      <w:r>
        <w:rPr>
          <w:lang w:val="en-US"/>
        </w:rPr>
        <w:t>2. Identify and describe the given herbarium tool</w:t>
      </w:r>
    </w:p>
    <w:p>
      <w:pPr>
        <w:pStyle w:val="style0"/>
        <w:rPr/>
      </w:pPr>
      <w:r>
        <w:rPr>
          <w:lang w:val="en-US"/>
        </w:rPr>
        <w:t xml:space="preserve">3.Perform the biochemical test of given material. Protein test </w:t>
      </w:r>
    </w:p>
    <w:p>
      <w:pPr>
        <w:pStyle w:val="style0"/>
        <w:rPr/>
      </w:pPr>
      <w:r>
        <w:rPr>
          <w:lang w:val="en-US"/>
        </w:rPr>
        <w:t>4. Identify the given material (economic botany), write botanical characters and economic importance</w:t>
      </w:r>
    </w:p>
    <w:p>
      <w:pPr>
        <w:pStyle w:val="style0"/>
        <w:rPr/>
      </w:pPr>
      <w:r>
        <w:rPr>
          <w:lang w:val="en-US"/>
        </w:rPr>
        <w:t>5. Spotting (5)</w:t>
      </w:r>
    </w:p>
    <w:p>
      <w:pPr>
        <w:pStyle w:val="style0"/>
        <w:rPr/>
      </w:pPr>
      <w:r>
        <w:rPr>
          <w:lang w:val="en-US"/>
        </w:rPr>
        <w:t>6.Viva voce</w:t>
      </w:r>
    </w:p>
    <w:p>
      <w:pPr>
        <w:pStyle w:val="style0"/>
        <w:rPr/>
      </w:pPr>
      <w:r>
        <w:rPr>
          <w:lang w:val="en-US"/>
        </w:rPr>
        <w:t>7.Record</w:t>
      </w:r>
    </w:p>
    <w:p>
      <w:pPr>
        <w:pStyle w:val="style0"/>
        <w:rPr/>
      </w:pPr>
    </w:p>
    <w:p>
      <w:pPr>
        <w:pStyle w:val="style0"/>
        <w:rPr/>
      </w:pPr>
    </w:p>
    <w:bookmarkStart w:id="0" w:name="_GoBack"/>
    <w:bookmarkEnd w:id="0"/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UNIVERSITY OF RAJASTHAN</w:t>
      </w:r>
    </w:p>
    <w:p>
      <w:pPr>
        <w:pStyle w:val="style0"/>
        <w:rPr/>
      </w:pPr>
      <w:r>
        <w:rPr>
          <w:lang w:val="en-US"/>
        </w:rPr>
        <w:t>Maximum Marks 10+40  Duration: 4Hrs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 xml:space="preserve"> 1.Identify the family of the given flower and describe floral characters in semi-technical language, draw floral diagram and write floral formula. Malvaceae</w:t>
      </w:r>
    </w:p>
    <w:p>
      <w:pPr>
        <w:pStyle w:val="style0"/>
        <w:rPr/>
      </w:pPr>
      <w:r>
        <w:rPr>
          <w:lang w:val="en-US"/>
        </w:rPr>
        <w:t>2. Identify and describe the given herbarium tool</w:t>
      </w:r>
    </w:p>
    <w:p>
      <w:pPr>
        <w:pStyle w:val="style0"/>
        <w:rPr/>
      </w:pPr>
      <w:r>
        <w:rPr>
          <w:lang w:val="en-US"/>
        </w:rPr>
        <w:t xml:space="preserve">3.Perform the biochemical test of given material. Cellulose test </w:t>
      </w:r>
    </w:p>
    <w:p>
      <w:pPr>
        <w:pStyle w:val="style0"/>
        <w:rPr/>
      </w:pPr>
      <w:r>
        <w:rPr>
          <w:lang w:val="en-US"/>
        </w:rPr>
        <w:t>4. Identify the given material (economic botany), write botanical characters and economic importance</w:t>
      </w:r>
    </w:p>
    <w:p>
      <w:pPr>
        <w:pStyle w:val="style0"/>
        <w:rPr/>
      </w:pPr>
      <w:r>
        <w:rPr>
          <w:lang w:val="en-US"/>
        </w:rPr>
        <w:t>5. Spotting (5)</w:t>
      </w:r>
    </w:p>
    <w:p>
      <w:pPr>
        <w:pStyle w:val="style0"/>
        <w:rPr/>
      </w:pPr>
      <w:r>
        <w:rPr>
          <w:lang w:val="en-US"/>
        </w:rPr>
        <w:t>6.Viva voce</w:t>
      </w:r>
    </w:p>
    <w:p>
      <w:pPr>
        <w:pStyle w:val="style0"/>
        <w:rPr/>
      </w:pPr>
      <w:r>
        <w:rPr>
          <w:lang w:val="en-US"/>
        </w:rPr>
        <w:t>7.Record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UNIVERSITY OF RAJASTHAN</w:t>
      </w:r>
    </w:p>
    <w:p>
      <w:pPr>
        <w:pStyle w:val="style0"/>
        <w:rPr/>
      </w:pPr>
      <w:r>
        <w:rPr>
          <w:lang w:val="en-US"/>
        </w:rPr>
        <w:t>Maximum Marks 10+40  Duration: 4Hrs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 xml:space="preserve"> 1.Identify the family of the given flower and describe floral characters in semi-technical language, draw floral diagram and write floral formula.Asclepiesdaceae</w:t>
      </w:r>
    </w:p>
    <w:p>
      <w:pPr>
        <w:pStyle w:val="style0"/>
        <w:rPr/>
      </w:pPr>
      <w:r>
        <w:rPr>
          <w:lang w:val="en-US"/>
        </w:rPr>
        <w:t>2. Identify and describe the given herbarium tool</w:t>
      </w:r>
    </w:p>
    <w:p>
      <w:pPr>
        <w:pStyle w:val="style0"/>
        <w:rPr/>
      </w:pPr>
      <w:r>
        <w:rPr>
          <w:lang w:val="en-US"/>
        </w:rPr>
        <w:t xml:space="preserve">3.Perform the biochemical test of given material. Starch test </w:t>
      </w:r>
    </w:p>
    <w:p>
      <w:pPr>
        <w:pStyle w:val="style0"/>
        <w:rPr/>
      </w:pPr>
      <w:r>
        <w:rPr>
          <w:lang w:val="en-US"/>
        </w:rPr>
        <w:t xml:space="preserve">4. Identify the given material (economic botany), write botanical characters and economic importance </w:t>
      </w:r>
    </w:p>
    <w:p>
      <w:pPr>
        <w:pStyle w:val="style0"/>
        <w:rPr/>
      </w:pPr>
      <w:r>
        <w:rPr>
          <w:lang w:val="en-US"/>
        </w:rPr>
        <w:t>5. Spotting (5)</w:t>
      </w:r>
    </w:p>
    <w:p>
      <w:pPr>
        <w:pStyle w:val="style0"/>
        <w:rPr/>
      </w:pPr>
      <w:r>
        <w:rPr>
          <w:lang w:val="en-US"/>
        </w:rPr>
        <w:t>6.Viva voice 7.Record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2040503050002030202"/>
    <w:charset w:val="00"/>
    <w:family w:val="roman"/>
    <w:pitch w:val="variable"/>
    <w:sig w:usb0="00008003" w:usb1="00000000" w:usb2="00000000" w:usb3="00000000" w:csb0="0000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Calibri" w:hAnsi="Calibri"/>
        <w:sz w:val="22"/>
        <w:lang w:val="en-US" w:bidi="hi-IN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196</Words>
  <Pages>3</Pages>
  <Characters>1214</Characters>
  <Application>WPS Office</Application>
  <DocSecurity>0</DocSecurity>
  <Paragraphs>84</Paragraphs>
  <ScaleCrop>false</ScaleCrop>
  <LinksUpToDate>false</LinksUpToDate>
  <CharactersWithSpaces>1395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2025-02-24T04:57:00Z</dcterms:created>
  <dc:creator>lenovo</dc:creator>
  <lastModifiedBy>CPH2495</lastModifiedBy>
  <dcterms:modified xsi:type="dcterms:W3CDTF">2025-02-24T06:24:55Z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c859ea5268954719a2d2fdfb153a5548</vt:lpwstr>
  </property>
</Properties>
</file>